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0AA887F1" w:rsidR="00611145" w:rsidRPr="0062453A" w:rsidRDefault="007042FC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Informacja prasowa, </w:t>
      </w:r>
      <w:r w:rsidR="002C6B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9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czerwca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2022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roku</w:t>
      </w:r>
    </w:p>
    <w:p w14:paraId="4EA60DEE" w14:textId="77777777" w:rsidR="005C13F6" w:rsidRPr="0062453A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</w:p>
    <w:p w14:paraId="165139FD" w14:textId="405F0C8A" w:rsidR="002C28BE" w:rsidRPr="0062453A" w:rsidRDefault="0062453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</w:pP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Światowa premiera </w:t>
      </w:r>
      <w:r w:rsidR="00ED33B1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animacji</w:t>
      </w: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</w:t>
      </w:r>
      <w:r w:rsidR="002C28BE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VR </w:t>
      </w:r>
      <w:r w:rsidR="009D4C44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„</w:t>
      </w:r>
      <w:proofErr w:type="spellStart"/>
      <w:r w:rsidR="009D4C44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Kosmogonik</w:t>
      </w:r>
      <w:proofErr w:type="spellEnd"/>
      <w:r w:rsidR="009D4C44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” </w:t>
      </w: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w Paryżu </w:t>
      </w:r>
    </w:p>
    <w:p w14:paraId="3A7A6272" w14:textId="31C4BD08" w:rsidR="005C13F6" w:rsidRPr="0062453A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</w:pPr>
    </w:p>
    <w:p w14:paraId="25248D52" w14:textId="48E57035" w:rsidR="008F4E3E" w:rsidRPr="0062453A" w:rsidRDefault="00061E07" w:rsidP="001F7878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</w:pP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8 czerwca widzowie będą mogli zobaczyć premierową projekcję </w:t>
      </w:r>
      <w:r w:rsidR="00BB1B96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animacji VR pt. </w:t>
      </w:r>
      <w:r w:rsidR="005C13F6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„</w:t>
      </w:r>
      <w:proofErr w:type="spellStart"/>
      <w:r w:rsidR="005C13F6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Kosmogonik</w:t>
      </w:r>
      <w:proofErr w:type="spellEnd"/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” </w:t>
      </w:r>
      <w:r w:rsidR="005C13F6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w reżyserii Pawła Szarzyńskiego</w:t>
      </w: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na </w:t>
      </w:r>
      <w:r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festiwalu New </w:t>
      </w:r>
      <w:proofErr w:type="spellStart"/>
      <w:r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Images</w:t>
      </w:r>
      <w:proofErr w:type="spellEnd"/>
      <w:r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w Paryżu</w:t>
      </w:r>
      <w:r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.</w:t>
      </w:r>
      <w:r w:rsidR="00BB1B96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Przedpremierowa prezentacja odbyła się w maju</w:t>
      </w:r>
      <w:r w:rsidR="004953B0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br/>
      </w:r>
      <w:r w:rsidR="007E2B83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na </w:t>
      </w:r>
      <w:r w:rsidR="00E26B48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75.</w:t>
      </w:r>
      <w:r w:rsidR="008E07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Festiwalu Filmowym</w:t>
      </w:r>
      <w:r w:rsidR="007E2B83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w Cannes.</w:t>
      </w:r>
    </w:p>
    <w:p w14:paraId="77CFF9E5" w14:textId="79DA0206" w:rsidR="00DF19AF" w:rsidRPr="0062453A" w:rsidRDefault="00F5076A" w:rsidP="00BA191E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„</w:t>
      </w:r>
      <w:proofErr w:type="spellStart"/>
      <w:r w:rsidR="009E048A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Kosmogonik</w:t>
      </w:r>
      <w:proofErr w:type="spellEnd"/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”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to </w:t>
      </w:r>
      <w:r w:rsidR="00CC59A4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animacja zrealizowana</w:t>
      </w:r>
      <w:r w:rsidR="009E048A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w technologii </w:t>
      </w:r>
      <w:r w:rsidR="004C478E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VR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I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nspiracj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ą do jej powstania była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twórczoś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ć</w:t>
      </w:r>
      <w:r w:rsidR="004C478E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4C478E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Stanisława Lema</w:t>
      </w:r>
      <w:r w:rsidR="00AB31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, </w:t>
      </w:r>
      <w:r w:rsidR="00AB3167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znanego na całym świecie polskiego pisarza science-</w:t>
      </w:r>
      <w:proofErr w:type="spellStart"/>
      <w:r w:rsidR="00AB3167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fiction</w:t>
      </w:r>
      <w:proofErr w:type="spellEnd"/>
      <w:r w:rsidR="00AB3167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i futurysty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.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J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est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to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D83FD9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adaptacj</w:t>
      </w:r>
      <w:r w:rsidR="00BB1B96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</w:t>
      </w:r>
      <w:r w:rsidR="00D83FD9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opowiadania</w:t>
      </w:r>
      <w:r w:rsidR="00961545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A7229D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„</w:t>
      </w:r>
      <w:r w:rsidR="003F046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Uranowe uszy</w:t>
      </w:r>
      <w:r w:rsidR="00A7229D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”</w:t>
      </w:r>
      <w:r w:rsidR="000928E8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br/>
      </w:r>
      <w:r w:rsidR="000928E8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z 1965 roku przedstawiającego </w:t>
      </w:r>
      <w:r w:rsidR="003F046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historię odległej planety, na której walka dobra ze złem</w:t>
      </w:r>
      <w:r w:rsidR="008A0667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3F046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jest równocześnie starciem</w:t>
      </w:r>
      <w:r w:rsidR="00C25A09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zacofania i naukowego rozwoju. </w:t>
      </w:r>
      <w:r w:rsidR="00961545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Paweł Szarzyński</w:t>
      </w:r>
      <w:r w:rsidR="00D4526E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, reżyser</w:t>
      </w:r>
      <w:r w:rsidR="00C25A09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animacji</w:t>
      </w:r>
      <w:r w:rsidR="00D4526E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,</w:t>
      </w:r>
      <w:r w:rsidR="00D4526E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E6173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tak mówi o 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„</w:t>
      </w:r>
      <w:proofErr w:type="spellStart"/>
      <w:r w:rsidR="00E6173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Kosmogoniku</w:t>
      </w:r>
      <w:proofErr w:type="spellEnd"/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”</w:t>
      </w:r>
      <w:r w:rsidR="00E6173B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:</w:t>
      </w:r>
      <w:r w:rsidR="00DF19AF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</w:p>
    <w:p w14:paraId="1A93327B" w14:textId="6B3C9C62" w:rsidR="008E0767" w:rsidRDefault="00E6173B" w:rsidP="00ED5552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</w:pPr>
      <w:r w:rsidRPr="0062453A"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  <w:t>„To historia uniwersalna i wielopoziomowa</w:t>
      </w:r>
      <w:r w:rsidR="00193CC3" w:rsidRPr="0062453A"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  <w:t>,</w:t>
      </w:r>
      <w:r w:rsidRPr="0062453A"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  <w:t xml:space="preserve"> nawiązująca do wyzwań współczesnych społeczeństw, opowieść o sile, jaką daje wspólnota i nauka. Mam nadzieję, że wykorzystana przez nas ujmująca umiejętność Stanisława Lema </w:t>
      </w:r>
      <w:r w:rsidR="004953B0"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  <w:br/>
      </w:r>
      <w:r w:rsidRPr="0062453A">
        <w:rPr>
          <w:rFonts w:ascii="Verdana" w:eastAsia="Arial Unicode MS" w:hAnsi="Verdana" w:cs="Arial"/>
          <w:bCs/>
          <w:i/>
          <w:color w:val="000000"/>
          <w:szCs w:val="24"/>
          <w:u w:color="000000"/>
          <w:lang w:eastAsia="pl-PL"/>
        </w:rPr>
        <w:t>do ukazywania problemów ludzkości z możliwej do przyjęcia, dalekiej perspektywy umożliwi nam spojrzenie na siebie samych bardziej obiektywnie”.</w:t>
      </w:r>
    </w:p>
    <w:p w14:paraId="190C37AD" w14:textId="0F484BD9" w:rsidR="001F7878" w:rsidRPr="001F7878" w:rsidRDefault="001F7878" w:rsidP="00ED5552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Światowa premiera „</w:t>
      </w:r>
      <w:proofErr w:type="spellStart"/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Kosmogonik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</w:t>
      </w:r>
      <w:proofErr w:type="spellEnd"/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” o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d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będzie się podczas </w:t>
      </w:r>
      <w:r w:rsidRPr="00AB31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Festiwalu New </w:t>
      </w:r>
      <w:proofErr w:type="spellStart"/>
      <w:r w:rsidRPr="00AB31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Images</w:t>
      </w:r>
      <w:proofErr w:type="spellEnd"/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, na którym powalczy on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również o nagrodę w konkursie.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Organizowany od 2018 roku f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estiwal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jest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jedn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ym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z najważniejszych w Europie wydarzeń poświęconych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projektom wykorzystującym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elementy 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rozszerzonej rzeczywistości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.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Wyznacza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nowe trendy w branży </w:t>
      </w:r>
      <w:r w:rsidR="00AB3167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X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R, a jego celem jest rozpowszechnianie nowych technologii i </w:t>
      </w:r>
      <w:r w:rsidR="00C26AD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prezentowanie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nowatorskich form twórczości. W okresie 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br/>
      </w:r>
      <w:r w:rsidRPr="00AB31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od 8 do 12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  <w:r w:rsidRPr="00AB3167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czerwca</w:t>
      </w:r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New </w:t>
      </w:r>
      <w:proofErr w:type="spellStart"/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Images</w:t>
      </w:r>
      <w:proofErr w:type="spellEnd"/>
      <w:r w:rsidRPr="001F787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przyciągnie do Paryża kilkanaście tysięcy osób zainteresowanych rozwojem technologii i nowych mediów</w:t>
      </w:r>
      <w:r w:rsidR="00C26AD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.</w:t>
      </w:r>
    </w:p>
    <w:p w14:paraId="7F7F8E91" w14:textId="058D5CA6" w:rsidR="005B5AA0" w:rsidRPr="0062453A" w:rsidRDefault="008E0767" w:rsidP="008F6BB7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Podczas przedpremierowego pokazu „</w:t>
      </w:r>
      <w:proofErr w:type="spellStart"/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Kosmogonika</w:t>
      </w:r>
      <w:proofErr w:type="spellEnd"/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” </w:t>
      </w:r>
      <w:r w:rsidR="00894A54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na </w:t>
      </w:r>
      <w:r w:rsidR="00894A54"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F</w:t>
      </w:r>
      <w:r w:rsidR="00886756"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estiwalu</w:t>
      </w:r>
      <w:r w:rsidR="00894A54"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Filmowym</w:t>
      </w:r>
      <w:r w:rsidR="00886756"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</w:t>
      </w:r>
      <w:r w:rsidR="004953B0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br/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w Cannes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stoisko przygotowane przez </w:t>
      </w:r>
      <w:proofErr w:type="spellStart"/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Kinhouse</w:t>
      </w:r>
      <w:proofErr w:type="spellEnd"/>
      <w:r w:rsidR="003434C3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Studio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we współpracy 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br/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z Instytutem Adam</w:t>
      </w:r>
      <w:r w:rsidR="00541B32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Mickiewicza, na którym prezentowano animację, cieszyło się </w:t>
      </w:r>
      <w:r w:rsidR="00417444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dużym</w:t>
      </w:r>
      <w:r w:rsidR="00075F08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zainteresowaniem </w:t>
      </w:r>
      <w:r w:rsidR="004C416D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zarówno </w:t>
      </w:r>
      <w:r w:rsidR="00AA76A6" w:rsidRPr="00AA76A6">
        <w:rPr>
          <w:rFonts w:ascii="Verdana" w:hAnsi="Verdana"/>
          <w:bCs/>
          <w:color w:val="000000"/>
        </w:rPr>
        <w:t xml:space="preserve">uczestników </w:t>
      </w:r>
      <w:proofErr w:type="spellStart"/>
      <w:r w:rsidR="00AB3167" w:rsidRPr="00AB3167">
        <w:rPr>
          <w:rFonts w:ascii="Verdana" w:hAnsi="Verdana"/>
          <w:bCs/>
          <w:color w:val="000000"/>
        </w:rPr>
        <w:t>Marché</w:t>
      </w:r>
      <w:proofErr w:type="spellEnd"/>
      <w:r w:rsidR="00AB3167" w:rsidRPr="00AB3167">
        <w:rPr>
          <w:rFonts w:ascii="Verdana" w:hAnsi="Verdana"/>
          <w:bCs/>
          <w:color w:val="000000"/>
        </w:rPr>
        <w:t xml:space="preserve"> </w:t>
      </w:r>
      <w:proofErr w:type="spellStart"/>
      <w:r w:rsidR="00AB3167" w:rsidRPr="00AB3167">
        <w:rPr>
          <w:rFonts w:ascii="Verdana" w:hAnsi="Verdana"/>
          <w:bCs/>
          <w:color w:val="000000"/>
        </w:rPr>
        <w:t>du</w:t>
      </w:r>
      <w:proofErr w:type="spellEnd"/>
      <w:r w:rsidR="00AB3167" w:rsidRPr="00AB3167">
        <w:rPr>
          <w:rFonts w:ascii="Verdana" w:hAnsi="Verdana"/>
          <w:bCs/>
          <w:color w:val="000000"/>
        </w:rPr>
        <w:t xml:space="preserve"> Film</w:t>
      </w:r>
      <w:r w:rsidR="004C416D">
        <w:rPr>
          <w:rFonts w:ascii="Verdana" w:hAnsi="Verdana"/>
          <w:bCs/>
          <w:color w:val="000000"/>
        </w:rPr>
        <w:t>,</w:t>
      </w:r>
      <w:r w:rsidR="00AA76A6" w:rsidRPr="00AA76A6">
        <w:rPr>
          <w:rFonts w:ascii="Verdana" w:hAnsi="Verdana"/>
          <w:bCs/>
          <w:color w:val="000000"/>
        </w:rPr>
        <w:t xml:space="preserve"> ja</w:t>
      </w:r>
      <w:r w:rsidR="00AA76A6">
        <w:rPr>
          <w:rFonts w:ascii="Verdana" w:hAnsi="Verdana"/>
          <w:bCs/>
          <w:color w:val="000000"/>
        </w:rPr>
        <w:t>k i miłośników nowych technologii</w:t>
      </w:r>
      <w:r w:rsidR="00AA76A6" w:rsidRPr="00AA76A6">
        <w:rPr>
          <w:rFonts w:ascii="Verdana" w:hAnsi="Verdana"/>
          <w:bCs/>
          <w:color w:val="000000"/>
        </w:rPr>
        <w:t>.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 </w:t>
      </w:r>
      <w:r w:rsidR="00663FF5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</w:t>
      </w:r>
    </w:p>
    <w:p w14:paraId="205CD674" w14:textId="1B280F38" w:rsidR="003240A4" w:rsidRPr="0062453A" w:rsidRDefault="003240A4" w:rsidP="003240A4">
      <w:pPr>
        <w:jc w:val="both"/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</w:pP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Producentką </w:t>
      </w:r>
      <w:r w:rsidR="00C01FA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animacji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jest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Marta</w:t>
      </w:r>
      <w:r w:rsidR="00537E12"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Szarzyńska</w:t>
      </w:r>
      <w:r w:rsidR="00537E12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z </w:t>
      </w:r>
      <w:proofErr w:type="spellStart"/>
      <w:r w:rsidR="00537E12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Kinhouse</w:t>
      </w:r>
      <w:proofErr w:type="spellEnd"/>
      <w:r w:rsidR="00537E12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Studio („Piosenki </w:t>
      </w:r>
      <w:r w:rsidR="004953B0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br/>
      </w:r>
      <w:r w:rsidR="00537E12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o miłości”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). Za reżyserię odpowiada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Paweł Szarzyński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. Drugim reżyserem jest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Igor Żukowicz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. Scenariusz napisali wspólnie </w:t>
      </w:r>
      <w:proofErr w:type="spellStart"/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Lauren</w:t>
      </w:r>
      <w:proofErr w:type="spellEnd"/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Dubowski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i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Paweł Szarzyński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. Za animację i development odpowiedzialne jest studio </w:t>
      </w:r>
      <w:proofErr w:type="spellStart"/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Locomotive</w:t>
      </w:r>
      <w:proofErr w:type="spellEnd"/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. Identyfikacją wizualną projektu zajął się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Robert Zając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(kolektyw kilku.com). Muzykę skomponował </w:t>
      </w:r>
      <w:r w:rsidRPr="005C6ED8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>Piotr Kurek</w:t>
      </w:r>
      <w:r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.</w:t>
      </w:r>
    </w:p>
    <w:p w14:paraId="4FBF8C71" w14:textId="2FB7632D" w:rsidR="005C6ED8" w:rsidRPr="002C6BB0" w:rsidRDefault="005C6ED8" w:rsidP="0092642A">
      <w:pPr>
        <w:jc w:val="both"/>
        <w:rPr>
          <w:rFonts w:ascii="Verdana" w:hAnsi="Verdana" w:cs="Arial"/>
          <w:bCs/>
          <w:color w:val="000000"/>
          <w:szCs w:val="24"/>
        </w:rPr>
      </w:pP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„Kosmogonik” powstał</w:t>
      </w:r>
      <w:r w:rsidR="003240A4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w koprodukcji </w:t>
      </w:r>
      <w:proofErr w:type="spellStart"/>
      <w:r w:rsidR="003240A4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Kinhouse</w:t>
      </w:r>
      <w:proofErr w:type="spellEnd"/>
      <w:r w:rsidR="003240A4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Studio z</w:t>
      </w:r>
      <w:r w:rsidR="003240A4" w:rsidRPr="0062453A">
        <w:rPr>
          <w:rFonts w:ascii="Verdana" w:eastAsia="Arial Unicode MS" w:hAnsi="Verdana" w:cs="Arial"/>
          <w:b/>
          <w:bCs/>
          <w:color w:val="000000"/>
          <w:szCs w:val="24"/>
          <w:u w:color="000000"/>
          <w:lang w:eastAsia="pl-PL"/>
        </w:rPr>
        <w:t xml:space="preserve"> </w:t>
      </w:r>
      <w:r w:rsidR="003240A4" w:rsidRPr="004F6873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Instytutem Adama Mickiewicza, Narodowym Centrum Kultury, Mazowieckim i Warszawskim Funduszem Filmowym oraz Aura </w:t>
      </w:r>
      <w:proofErr w:type="spellStart"/>
      <w:r w:rsidR="003240A4" w:rsidRPr="004F6873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Film</w:t>
      </w:r>
      <w:r w:rsidR="005C303C" w:rsidRPr="004F6873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s</w:t>
      </w:r>
      <w:proofErr w:type="spellEnd"/>
      <w:r w:rsidR="005C303C" w:rsidRPr="004F6873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>. Film współfinansowany</w:t>
      </w:r>
      <w:r w:rsidR="005C303C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jest</w:t>
      </w:r>
      <w:r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ze środków Ministra Kultury i</w:t>
      </w:r>
      <w:r w:rsidR="003240A4" w:rsidRPr="0062453A">
        <w:rPr>
          <w:rFonts w:ascii="Verdana" w:eastAsia="Arial Unicode MS" w:hAnsi="Verdana" w:cs="Arial"/>
          <w:bCs/>
          <w:color w:val="000000"/>
          <w:szCs w:val="24"/>
          <w:u w:color="000000"/>
          <w:lang w:eastAsia="pl-PL"/>
        </w:rPr>
        <w:t xml:space="preserve"> Dziedzictwa Narodowego oraz Polskiego Instytutu Sztuki Filmowej.</w:t>
      </w:r>
    </w:p>
    <w:p w14:paraId="5C21141F" w14:textId="296487FF" w:rsidR="005C6ED8" w:rsidRDefault="0092642A" w:rsidP="005C6ED8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075F08">
        <w:rPr>
          <w:rFonts w:ascii="Verdana" w:hAnsi="Verdana" w:cs="Arial"/>
          <w:b/>
          <w:bCs/>
          <w:color w:val="000000"/>
          <w:sz w:val="20"/>
          <w:szCs w:val="24"/>
        </w:rPr>
        <w:lastRenderedPageBreak/>
        <w:t>Instytut Adama Mickiewicza</w:t>
      </w:r>
      <w:r w:rsidRPr="00075F08">
        <w:rPr>
          <w:rFonts w:ascii="Verdana" w:hAnsi="Verdana" w:cs="Arial"/>
          <w:bCs/>
          <w:color w:val="000000"/>
          <w:sz w:val="20"/>
          <w:szCs w:val="24"/>
        </w:rPr>
        <w:t xml:space="preserve"> jest narodową instytucją kultury, utworzoną w 2000 roku. Cel Instytutu </w:t>
      </w:r>
      <w:r w:rsidR="007F739A" w:rsidRPr="00075F08">
        <w:rPr>
          <w:rFonts w:ascii="Verdana" w:hAnsi="Verdana" w:cs="Arial"/>
          <w:bCs/>
          <w:color w:val="000000"/>
          <w:sz w:val="20"/>
          <w:szCs w:val="24"/>
        </w:rPr>
        <w:t>–</w:t>
      </w:r>
      <w:r w:rsidRPr="00075F08">
        <w:rPr>
          <w:rFonts w:ascii="Verdana" w:hAnsi="Verdana" w:cs="Arial"/>
          <w:bCs/>
          <w:color w:val="000000"/>
          <w:sz w:val="20"/>
          <w:szCs w:val="24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10C20287" w14:textId="7DE7B40E" w:rsidR="002C6BB0" w:rsidRDefault="002C6BB0" w:rsidP="005C6ED8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  <w:bookmarkStart w:id="0" w:name="_GoBack"/>
      <w:bookmarkEnd w:id="0"/>
    </w:p>
    <w:p w14:paraId="3263A116" w14:textId="77777777" w:rsidR="00690B5D" w:rsidRPr="00075F08" w:rsidRDefault="00690B5D" w:rsidP="00690B5D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3CF37413" w14:textId="5B2686E6" w:rsidR="002C6BB0" w:rsidRDefault="00690B5D" w:rsidP="00690B5D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0121844" w14:textId="33C8FF47" w:rsidR="00690B5D" w:rsidRPr="005C6ED8" w:rsidRDefault="00690B5D" w:rsidP="00690B5D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690B5D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sectPr w:rsidR="00690B5D" w:rsidRPr="005C6E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2BD1"/>
    <w:rsid w:val="00054BA3"/>
    <w:rsid w:val="00061E07"/>
    <w:rsid w:val="000665EA"/>
    <w:rsid w:val="00075F08"/>
    <w:rsid w:val="00090B54"/>
    <w:rsid w:val="00090F2E"/>
    <w:rsid w:val="000928E8"/>
    <w:rsid w:val="000946E6"/>
    <w:rsid w:val="00096DD2"/>
    <w:rsid w:val="000A344A"/>
    <w:rsid w:val="000A5ED6"/>
    <w:rsid w:val="000A6576"/>
    <w:rsid w:val="000C7A90"/>
    <w:rsid w:val="000F5B7D"/>
    <w:rsid w:val="00100B59"/>
    <w:rsid w:val="00121BD2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36AB"/>
    <w:rsid w:val="00175C15"/>
    <w:rsid w:val="00184A8F"/>
    <w:rsid w:val="00193CC3"/>
    <w:rsid w:val="001A0AE8"/>
    <w:rsid w:val="001A42D5"/>
    <w:rsid w:val="001A6B99"/>
    <w:rsid w:val="001D79CC"/>
    <w:rsid w:val="001E0C4C"/>
    <w:rsid w:val="001E351C"/>
    <w:rsid w:val="001F7878"/>
    <w:rsid w:val="001F7D12"/>
    <w:rsid w:val="0020178C"/>
    <w:rsid w:val="00204509"/>
    <w:rsid w:val="0020775A"/>
    <w:rsid w:val="00231437"/>
    <w:rsid w:val="002570B9"/>
    <w:rsid w:val="00275339"/>
    <w:rsid w:val="002764D4"/>
    <w:rsid w:val="0028532E"/>
    <w:rsid w:val="002A4D47"/>
    <w:rsid w:val="002A52F2"/>
    <w:rsid w:val="002B28BA"/>
    <w:rsid w:val="002B7ED7"/>
    <w:rsid w:val="002C28BE"/>
    <w:rsid w:val="002C6A15"/>
    <w:rsid w:val="002C6BB0"/>
    <w:rsid w:val="002E1D86"/>
    <w:rsid w:val="002E5B55"/>
    <w:rsid w:val="002E6B01"/>
    <w:rsid w:val="002F31B1"/>
    <w:rsid w:val="0030254F"/>
    <w:rsid w:val="00311EFB"/>
    <w:rsid w:val="003240A4"/>
    <w:rsid w:val="00335D60"/>
    <w:rsid w:val="0034220F"/>
    <w:rsid w:val="003434C3"/>
    <w:rsid w:val="003436E7"/>
    <w:rsid w:val="00346355"/>
    <w:rsid w:val="003530BE"/>
    <w:rsid w:val="00370630"/>
    <w:rsid w:val="003763D0"/>
    <w:rsid w:val="00376D7D"/>
    <w:rsid w:val="003779B1"/>
    <w:rsid w:val="00390ABB"/>
    <w:rsid w:val="0039580E"/>
    <w:rsid w:val="003A11D2"/>
    <w:rsid w:val="003E3955"/>
    <w:rsid w:val="003F046B"/>
    <w:rsid w:val="003F165D"/>
    <w:rsid w:val="003F1EE8"/>
    <w:rsid w:val="0040342F"/>
    <w:rsid w:val="004129B7"/>
    <w:rsid w:val="00412E29"/>
    <w:rsid w:val="00414446"/>
    <w:rsid w:val="00417444"/>
    <w:rsid w:val="0042609A"/>
    <w:rsid w:val="0043503C"/>
    <w:rsid w:val="004405EF"/>
    <w:rsid w:val="00453606"/>
    <w:rsid w:val="0045742E"/>
    <w:rsid w:val="00464A13"/>
    <w:rsid w:val="004754F6"/>
    <w:rsid w:val="00485712"/>
    <w:rsid w:val="004953B0"/>
    <w:rsid w:val="00495CF8"/>
    <w:rsid w:val="004A1092"/>
    <w:rsid w:val="004A6C77"/>
    <w:rsid w:val="004B073B"/>
    <w:rsid w:val="004B6B83"/>
    <w:rsid w:val="004C0D20"/>
    <w:rsid w:val="004C416D"/>
    <w:rsid w:val="004C478E"/>
    <w:rsid w:val="004D7249"/>
    <w:rsid w:val="004E067F"/>
    <w:rsid w:val="004F1A0B"/>
    <w:rsid w:val="004F6873"/>
    <w:rsid w:val="00537E12"/>
    <w:rsid w:val="00541B32"/>
    <w:rsid w:val="00541B5E"/>
    <w:rsid w:val="005637B0"/>
    <w:rsid w:val="005964F6"/>
    <w:rsid w:val="005A0F38"/>
    <w:rsid w:val="005A249D"/>
    <w:rsid w:val="005B4B74"/>
    <w:rsid w:val="005B5AA0"/>
    <w:rsid w:val="005C0178"/>
    <w:rsid w:val="005C13F6"/>
    <w:rsid w:val="005C303C"/>
    <w:rsid w:val="005C5DA4"/>
    <w:rsid w:val="005C697E"/>
    <w:rsid w:val="005C6ED8"/>
    <w:rsid w:val="005D1766"/>
    <w:rsid w:val="005D1A8F"/>
    <w:rsid w:val="005D2D8E"/>
    <w:rsid w:val="005E1279"/>
    <w:rsid w:val="005E1714"/>
    <w:rsid w:val="005E22C7"/>
    <w:rsid w:val="006005E9"/>
    <w:rsid w:val="00603D84"/>
    <w:rsid w:val="00611145"/>
    <w:rsid w:val="0062453A"/>
    <w:rsid w:val="006331FC"/>
    <w:rsid w:val="006437E9"/>
    <w:rsid w:val="0064547E"/>
    <w:rsid w:val="00646742"/>
    <w:rsid w:val="0065240E"/>
    <w:rsid w:val="00653167"/>
    <w:rsid w:val="00663FF5"/>
    <w:rsid w:val="00682C4B"/>
    <w:rsid w:val="0068572A"/>
    <w:rsid w:val="00690B5D"/>
    <w:rsid w:val="006960F2"/>
    <w:rsid w:val="0069643D"/>
    <w:rsid w:val="006A2AC9"/>
    <w:rsid w:val="006F0B24"/>
    <w:rsid w:val="006F0EB7"/>
    <w:rsid w:val="006F1481"/>
    <w:rsid w:val="007042FC"/>
    <w:rsid w:val="007212C1"/>
    <w:rsid w:val="007408BE"/>
    <w:rsid w:val="00744308"/>
    <w:rsid w:val="007468A2"/>
    <w:rsid w:val="00751003"/>
    <w:rsid w:val="0075431B"/>
    <w:rsid w:val="00770A60"/>
    <w:rsid w:val="00774BF7"/>
    <w:rsid w:val="00775ACF"/>
    <w:rsid w:val="00783966"/>
    <w:rsid w:val="00792898"/>
    <w:rsid w:val="007B05EC"/>
    <w:rsid w:val="007D4200"/>
    <w:rsid w:val="007E1FE1"/>
    <w:rsid w:val="007E2B83"/>
    <w:rsid w:val="007F0EB6"/>
    <w:rsid w:val="007F38E6"/>
    <w:rsid w:val="007F739A"/>
    <w:rsid w:val="008133BE"/>
    <w:rsid w:val="00823FAB"/>
    <w:rsid w:val="00826970"/>
    <w:rsid w:val="008333D9"/>
    <w:rsid w:val="008477E7"/>
    <w:rsid w:val="00851314"/>
    <w:rsid w:val="008570D5"/>
    <w:rsid w:val="00857E98"/>
    <w:rsid w:val="00860099"/>
    <w:rsid w:val="00867352"/>
    <w:rsid w:val="00886756"/>
    <w:rsid w:val="00892265"/>
    <w:rsid w:val="00894A54"/>
    <w:rsid w:val="00894DD8"/>
    <w:rsid w:val="00895A13"/>
    <w:rsid w:val="008A0667"/>
    <w:rsid w:val="008B29BE"/>
    <w:rsid w:val="008C3E94"/>
    <w:rsid w:val="008C6499"/>
    <w:rsid w:val="008D62B8"/>
    <w:rsid w:val="008E0767"/>
    <w:rsid w:val="008F1FDE"/>
    <w:rsid w:val="008F48D8"/>
    <w:rsid w:val="008F4E3E"/>
    <w:rsid w:val="008F6BB7"/>
    <w:rsid w:val="00911089"/>
    <w:rsid w:val="009143C2"/>
    <w:rsid w:val="00916DF0"/>
    <w:rsid w:val="0092642A"/>
    <w:rsid w:val="00930094"/>
    <w:rsid w:val="00933C8D"/>
    <w:rsid w:val="00961545"/>
    <w:rsid w:val="00985078"/>
    <w:rsid w:val="00995E58"/>
    <w:rsid w:val="009B4B52"/>
    <w:rsid w:val="009D4C44"/>
    <w:rsid w:val="009E048A"/>
    <w:rsid w:val="009E5BE6"/>
    <w:rsid w:val="00A00D30"/>
    <w:rsid w:val="00A11EEC"/>
    <w:rsid w:val="00A1462F"/>
    <w:rsid w:val="00A21BBA"/>
    <w:rsid w:val="00A44D8F"/>
    <w:rsid w:val="00A5030E"/>
    <w:rsid w:val="00A51A90"/>
    <w:rsid w:val="00A67346"/>
    <w:rsid w:val="00A7229D"/>
    <w:rsid w:val="00A753E8"/>
    <w:rsid w:val="00A75B41"/>
    <w:rsid w:val="00A82EE2"/>
    <w:rsid w:val="00A94C9E"/>
    <w:rsid w:val="00A97068"/>
    <w:rsid w:val="00AA02DF"/>
    <w:rsid w:val="00AA1E29"/>
    <w:rsid w:val="00AA4B10"/>
    <w:rsid w:val="00AA76A6"/>
    <w:rsid w:val="00AB3167"/>
    <w:rsid w:val="00AB44FC"/>
    <w:rsid w:val="00AB69B7"/>
    <w:rsid w:val="00AC3B46"/>
    <w:rsid w:val="00AD5F1D"/>
    <w:rsid w:val="00AE714E"/>
    <w:rsid w:val="00AF0DD6"/>
    <w:rsid w:val="00B136BB"/>
    <w:rsid w:val="00B21FDA"/>
    <w:rsid w:val="00B35B64"/>
    <w:rsid w:val="00B44892"/>
    <w:rsid w:val="00B7028F"/>
    <w:rsid w:val="00B73828"/>
    <w:rsid w:val="00B76922"/>
    <w:rsid w:val="00B843FF"/>
    <w:rsid w:val="00B86074"/>
    <w:rsid w:val="00B94C77"/>
    <w:rsid w:val="00B97264"/>
    <w:rsid w:val="00BA191E"/>
    <w:rsid w:val="00BA3752"/>
    <w:rsid w:val="00BB1B96"/>
    <w:rsid w:val="00BC0D11"/>
    <w:rsid w:val="00BC5DC3"/>
    <w:rsid w:val="00BE24E9"/>
    <w:rsid w:val="00BE7634"/>
    <w:rsid w:val="00BF6021"/>
    <w:rsid w:val="00C01FAA"/>
    <w:rsid w:val="00C02128"/>
    <w:rsid w:val="00C03F92"/>
    <w:rsid w:val="00C11137"/>
    <w:rsid w:val="00C16D85"/>
    <w:rsid w:val="00C22FAF"/>
    <w:rsid w:val="00C25890"/>
    <w:rsid w:val="00C25A09"/>
    <w:rsid w:val="00C26AD0"/>
    <w:rsid w:val="00C30BA1"/>
    <w:rsid w:val="00C33F08"/>
    <w:rsid w:val="00C3480D"/>
    <w:rsid w:val="00C3556D"/>
    <w:rsid w:val="00C45748"/>
    <w:rsid w:val="00C50A73"/>
    <w:rsid w:val="00C76708"/>
    <w:rsid w:val="00C812A5"/>
    <w:rsid w:val="00C92000"/>
    <w:rsid w:val="00CA2CA4"/>
    <w:rsid w:val="00CA5728"/>
    <w:rsid w:val="00CC59A4"/>
    <w:rsid w:val="00CC6E57"/>
    <w:rsid w:val="00CD3C3F"/>
    <w:rsid w:val="00CF39BB"/>
    <w:rsid w:val="00D02129"/>
    <w:rsid w:val="00D062A9"/>
    <w:rsid w:val="00D24EC9"/>
    <w:rsid w:val="00D44B07"/>
    <w:rsid w:val="00D4526E"/>
    <w:rsid w:val="00D45BA8"/>
    <w:rsid w:val="00D500FA"/>
    <w:rsid w:val="00D63FB1"/>
    <w:rsid w:val="00D65B94"/>
    <w:rsid w:val="00D75AEB"/>
    <w:rsid w:val="00D809FE"/>
    <w:rsid w:val="00D83FD9"/>
    <w:rsid w:val="00D87C5E"/>
    <w:rsid w:val="00DB1DC1"/>
    <w:rsid w:val="00DD4638"/>
    <w:rsid w:val="00DE0367"/>
    <w:rsid w:val="00DE3A5E"/>
    <w:rsid w:val="00DE5042"/>
    <w:rsid w:val="00DF1241"/>
    <w:rsid w:val="00DF19AF"/>
    <w:rsid w:val="00DF1B1C"/>
    <w:rsid w:val="00DF752D"/>
    <w:rsid w:val="00E15F1F"/>
    <w:rsid w:val="00E24769"/>
    <w:rsid w:val="00E26B48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10A9"/>
    <w:rsid w:val="00EA229D"/>
    <w:rsid w:val="00EA6A94"/>
    <w:rsid w:val="00EC7EB1"/>
    <w:rsid w:val="00ED1020"/>
    <w:rsid w:val="00ED1BCE"/>
    <w:rsid w:val="00ED33B1"/>
    <w:rsid w:val="00ED5552"/>
    <w:rsid w:val="00ED5553"/>
    <w:rsid w:val="00EE15B2"/>
    <w:rsid w:val="00EE3E3B"/>
    <w:rsid w:val="00F009A5"/>
    <w:rsid w:val="00F05994"/>
    <w:rsid w:val="00F079D8"/>
    <w:rsid w:val="00F217B0"/>
    <w:rsid w:val="00F34EFC"/>
    <w:rsid w:val="00F43525"/>
    <w:rsid w:val="00F477F0"/>
    <w:rsid w:val="00F5076A"/>
    <w:rsid w:val="00F551E1"/>
    <w:rsid w:val="00F70CCE"/>
    <w:rsid w:val="00F72D43"/>
    <w:rsid w:val="00F75B9A"/>
    <w:rsid w:val="00F77C3D"/>
    <w:rsid w:val="00F87781"/>
    <w:rsid w:val="00FA3207"/>
    <w:rsid w:val="00FB716B"/>
    <w:rsid w:val="00FC0B37"/>
    <w:rsid w:val="00FC361E"/>
    <w:rsid w:val="00FE402C"/>
    <w:rsid w:val="00FF22D1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5883E173-848F-4A12-B6FB-96D46847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Sadurska</dc:creator>
  <cp:lastModifiedBy>Marta Sadurska</cp:lastModifiedBy>
  <cp:revision>4</cp:revision>
  <dcterms:created xsi:type="dcterms:W3CDTF">2022-06-08T08:10:00Z</dcterms:created>
  <dcterms:modified xsi:type="dcterms:W3CDTF">2022-06-09T11:37:00Z</dcterms:modified>
</cp:coreProperties>
</file>